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5E68D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5E68D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5E68D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5E68D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5E68D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5E68D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5E68D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5E68D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5E68D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5E68D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5E68D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5E68D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5E68D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5E68D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5E68D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5E68D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5E68D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lastRenderedPageBreak/>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5E68D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5E68D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5E68D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5E68D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5E68D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a5"/>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a5"/>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a5"/>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5E68D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 xml:space="preserve">Договора нормативными техническими правилами, </w:t>
            </w:r>
            <w:r w:rsidRPr="000F1419">
              <w:rPr>
                <w:sz w:val="20"/>
              </w:rPr>
              <w:lastRenderedPageBreak/>
              <w:t>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a5"/>
              <w:numPr>
                <w:ilvl w:val="1"/>
                <w:numId w:val="2"/>
              </w:numPr>
              <w:spacing w:before="60" w:after="120"/>
              <w:ind w:left="0" w:firstLine="0"/>
              <w:jc w:val="both"/>
              <w:rPr>
                <w:sz w:val="20"/>
                <w:lang w:val="en-US"/>
              </w:rPr>
            </w:pPr>
            <w:r w:rsidRPr="008D64F2">
              <w:rPr>
                <w:sz w:val="20"/>
                <w:lang w:val="en-US"/>
              </w:rPr>
              <w:lastRenderedPageBreak/>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5E68D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a5"/>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5E68D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5E68D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a5"/>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5E68D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5E68D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5E68D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5E68D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5E68D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5E68D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5E68D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5E68DB"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5E68DB"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5E68DB"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a5"/>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5E68DB"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5E68DB"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a5"/>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5E68DB"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5E68DB"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5E68DB"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5E68DB"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5E68DB"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5E68DB"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5E68DB"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5E68DB"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5E68DB"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5E68DB"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5E68DB"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5E68DB"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5E68DB"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5E68DB" w14:paraId="73C930F1" w14:textId="77777777" w:rsidTr="005E5DB7">
        <w:tc>
          <w:tcPr>
            <w:tcW w:w="4815" w:type="dxa"/>
          </w:tcPr>
          <w:p w14:paraId="76093037" w14:textId="77777777" w:rsidR="00935768" w:rsidRPr="000F1419" w:rsidRDefault="00C04497" w:rsidP="000F1419">
            <w:pPr>
              <w:pStyle w:val="a5"/>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a5"/>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a5"/>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5E68DB"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5E68D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5E68D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5E68D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5E68D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5E68D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6D6616"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6D6616"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6D6616"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6D6616"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6D6616"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6D6616"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6D6616"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6D6616"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6D6616"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6D6616"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6D6616"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6D6616"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6D6616"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6D6616"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6D6616"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6D6616"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6D6616"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6D6616"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6D6616"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6D6616"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6D6616"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6D6616"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6D6616"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6D6616"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6D6616"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6D6616"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6D6616"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6D6616"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6D6616"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6D6616"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6D6616"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6D6616"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6D6616" w14:paraId="46EA73CD" w14:textId="77777777" w:rsidTr="005E5DB7">
        <w:tc>
          <w:tcPr>
            <w:tcW w:w="4815" w:type="dxa"/>
          </w:tcPr>
          <w:p w14:paraId="39CB7226" w14:textId="77777777" w:rsidR="00C64477" w:rsidRPr="000F1419" w:rsidRDefault="001A0B52" w:rsidP="00C64477">
            <w:pPr>
              <w:pStyle w:val="a5"/>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a5"/>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a5"/>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6D6616"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6D6616"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6D6616"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6D6616"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6D6616"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6D6616"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6D6616"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6D6616"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6D6616"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6D6616"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6D6616"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6D6616"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6D6616"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6D6616"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6D6616"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0D3356" w:rsidRPr="006D6616" w14:paraId="74FF4459" w14:textId="77777777" w:rsidTr="005E5DB7">
        <w:tc>
          <w:tcPr>
            <w:tcW w:w="4815" w:type="dxa"/>
          </w:tcPr>
          <w:p w14:paraId="0F555EC6" w14:textId="484FA7D5" w:rsidR="000D3356" w:rsidRPr="001A0B52" w:rsidRDefault="000D3356" w:rsidP="000D3356">
            <w:pPr>
              <w:spacing w:before="60" w:after="120"/>
              <w:ind w:left="29"/>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4599" w:type="dxa"/>
          </w:tcPr>
          <w:p w14:paraId="59217E83" w14:textId="502386B8" w:rsidR="000D3356" w:rsidRPr="001A0B52" w:rsidRDefault="000D3356" w:rsidP="000D3356">
            <w:pPr>
              <w:spacing w:before="60" w:after="120"/>
              <w:ind w:left="34" w:hanging="34"/>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r>
      <w:tr w:rsidR="00A55A6E" w:rsidRPr="006D6616" w14:paraId="20948A9B" w14:textId="77777777" w:rsidTr="005E5DB7">
        <w:tc>
          <w:tcPr>
            <w:tcW w:w="4815" w:type="dxa"/>
            <w:tcBorders>
              <w:bottom w:val="single" w:sz="4" w:space="0" w:color="auto"/>
            </w:tcBorders>
          </w:tcPr>
          <w:p w14:paraId="7FEE0596" w14:textId="6B39910D" w:rsidR="00A55A6E" w:rsidRPr="00F01078" w:rsidRDefault="001A0B52" w:rsidP="000D3356">
            <w:pPr>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r w:rsidR="000D3356" w:rsidRPr="00C65056">
              <w:rPr>
                <w:sz w:val="20"/>
                <w:szCs w:val="20"/>
              </w:rPr>
              <w:t xml:space="preserve"> либо оказать консультационные услуги/</w:t>
            </w:r>
            <w:r w:rsidR="00C65056" w:rsidRPr="00C65056">
              <w:rPr>
                <w:sz w:val="20"/>
                <w:szCs w:val="20"/>
              </w:rPr>
              <w:t xml:space="preserve"> провести инструктаж </w:t>
            </w:r>
            <w:r w:rsidR="000D3356" w:rsidRPr="00C65056">
              <w:rPr>
                <w:sz w:val="20"/>
                <w:szCs w:val="20"/>
              </w:rPr>
              <w:t>по работе с Товаром.</w:t>
            </w:r>
          </w:p>
        </w:tc>
        <w:tc>
          <w:tcPr>
            <w:tcW w:w="4599" w:type="dxa"/>
            <w:tcBorders>
              <w:bottom w:val="single" w:sz="4" w:space="0" w:color="auto"/>
            </w:tcBorders>
          </w:tcPr>
          <w:p w14:paraId="6959440D" w14:textId="3497B4D5" w:rsidR="00A55A6E" w:rsidRPr="00BF5D3D" w:rsidRDefault="001A0B52" w:rsidP="00C65056">
            <w:pPr>
              <w:jc w:val="both"/>
              <w:rPr>
                <w:sz w:val="20"/>
                <w:szCs w:val="20"/>
                <w:lang w:val="en-US"/>
              </w:rPr>
            </w:pPr>
            <w:r w:rsidRPr="00BF5D3D">
              <w:rPr>
                <w:sz w:val="20"/>
                <w:szCs w:val="20"/>
                <w:lang w:val="en-US"/>
              </w:rPr>
              <w:t>8.1.</w:t>
            </w:r>
            <w:r w:rsidRPr="00C65056">
              <w:rPr>
                <w:sz w:val="20"/>
                <w:szCs w:val="20"/>
                <w:lang w:val="en-US"/>
              </w:rPr>
              <w:tab/>
            </w:r>
            <w:r w:rsidR="008338AE" w:rsidRPr="00C65056">
              <w:rPr>
                <w:sz w:val="20"/>
                <w:szCs w:val="20"/>
                <w:lang w:val="en-US"/>
              </w:rPr>
              <w:t>Provisions of this article hereof shall be applied to the relations of the Parties if the Specification stipulates the Supplier’s obligation to perform startup &amp; commissioning and/or vendor installation</w:t>
            </w:r>
            <w:r w:rsidR="000D3356" w:rsidRPr="00C65056">
              <w:rPr>
                <w:sz w:val="20"/>
                <w:szCs w:val="20"/>
                <w:lang w:val="en-US"/>
              </w:rPr>
              <w:t xml:space="preserve"> or consultation services/briefing to work with Goods</w:t>
            </w:r>
            <w:r w:rsidR="000D3356" w:rsidRPr="001A0B52">
              <w:rPr>
                <w:sz w:val="20"/>
                <w:lang w:val="en-US"/>
              </w:rPr>
              <w:t>.</w:t>
            </w:r>
          </w:p>
        </w:tc>
      </w:tr>
      <w:tr w:rsidR="00A55A6E" w:rsidRPr="006D6616"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6D6616"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6D6616"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6D6616"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6D6616"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6D6616" w14:paraId="4FD19F83" w14:textId="77777777" w:rsidTr="005E5DB7">
        <w:tc>
          <w:tcPr>
            <w:tcW w:w="4815" w:type="dxa"/>
          </w:tcPr>
          <w:p w14:paraId="59998B99" w14:textId="77777777" w:rsidR="007E4CFB"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af4"/>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af2"/>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af4"/>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af4"/>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af2"/>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af2"/>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73260590" w14:textId="4D00F756" w:rsidR="00451445" w:rsidRDefault="007E4CFB" w:rsidP="002B2940">
            <w:pPr>
              <w:pStyle w:val="af2"/>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p w14:paraId="0001AEA8" w14:textId="0295A5DD" w:rsidR="00451445" w:rsidRPr="001F7FF0" w:rsidRDefault="001F7FF0" w:rsidP="001F7FF0">
            <w:pPr>
              <w:jc w:val="both"/>
            </w:pPr>
            <w:r w:rsidRPr="001F7FF0">
              <w:rPr>
                <w:sz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a5"/>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a5"/>
              <w:jc w:val="both"/>
              <w:rPr>
                <w:sz w:val="20"/>
                <w:lang w:val="en-US"/>
              </w:rPr>
            </w:pPr>
          </w:p>
          <w:p w14:paraId="6E221EC9" w14:textId="77777777" w:rsidR="007E4CFB" w:rsidRDefault="007E4CFB" w:rsidP="007E4CFB">
            <w:pPr>
              <w:pStyle w:val="a5"/>
              <w:jc w:val="both"/>
              <w:rPr>
                <w:sz w:val="20"/>
                <w:lang w:val="en-US"/>
              </w:rPr>
            </w:pPr>
          </w:p>
          <w:p w14:paraId="2E03E47B" w14:textId="08A9F6FF" w:rsidR="007E4CFB" w:rsidRDefault="007E4CFB" w:rsidP="007E4CFB">
            <w:pPr>
              <w:pStyle w:val="af4"/>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a5"/>
              <w:rPr>
                <w:sz w:val="20"/>
                <w:lang w:val="en-US"/>
              </w:rPr>
            </w:pPr>
          </w:p>
          <w:p w14:paraId="3331B927"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af4"/>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af4"/>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af2"/>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af2"/>
              <w:jc w:val="both"/>
              <w:rPr>
                <w:rFonts w:asciiTheme="minorHAnsi" w:eastAsiaTheme="minorHAnsi" w:hAnsiTheme="minorHAnsi" w:cstheme="minorBidi"/>
                <w:szCs w:val="22"/>
              </w:rPr>
            </w:pPr>
          </w:p>
          <w:p w14:paraId="5949C8CC" w14:textId="77777777" w:rsidR="002B2940" w:rsidRDefault="002B2940" w:rsidP="007E4CFB">
            <w:pPr>
              <w:pStyle w:val="af2"/>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a5"/>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af2"/>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af2"/>
              <w:ind w:left="469"/>
              <w:jc w:val="both"/>
              <w:rPr>
                <w:rFonts w:asciiTheme="minorHAnsi" w:eastAsiaTheme="minorHAnsi" w:hAnsiTheme="minorHAnsi" w:cstheme="minorBidi"/>
                <w:szCs w:val="22"/>
              </w:rPr>
            </w:pPr>
          </w:p>
          <w:p w14:paraId="09FB4380" w14:textId="408E2D9F" w:rsidR="007E4CFB" w:rsidRDefault="007E4CFB" w:rsidP="007E4CFB">
            <w:pPr>
              <w:pStyle w:val="af2"/>
              <w:ind w:left="469"/>
              <w:jc w:val="both"/>
              <w:rPr>
                <w:rFonts w:asciiTheme="minorHAnsi" w:eastAsiaTheme="minorHAnsi" w:hAnsiTheme="minorHAnsi" w:cstheme="minorBidi"/>
                <w:szCs w:val="22"/>
              </w:rPr>
            </w:pPr>
          </w:p>
          <w:p w14:paraId="2978F871" w14:textId="0A2026F0" w:rsidR="001F7FF0" w:rsidRDefault="001F7FF0" w:rsidP="007E4CFB">
            <w:pPr>
              <w:pStyle w:val="af2"/>
              <w:ind w:left="469"/>
              <w:jc w:val="both"/>
              <w:rPr>
                <w:rFonts w:asciiTheme="minorHAnsi" w:eastAsiaTheme="minorHAnsi" w:hAnsiTheme="minorHAnsi" w:cstheme="minorBidi"/>
                <w:szCs w:val="22"/>
              </w:rPr>
            </w:pPr>
          </w:p>
          <w:p w14:paraId="0E827140" w14:textId="55B06D36" w:rsidR="001F7FF0" w:rsidRDefault="001F7FF0" w:rsidP="007E4CFB">
            <w:pPr>
              <w:pStyle w:val="af2"/>
              <w:ind w:left="469"/>
              <w:jc w:val="both"/>
              <w:rPr>
                <w:rFonts w:asciiTheme="minorHAnsi" w:eastAsiaTheme="minorHAnsi" w:hAnsiTheme="minorHAnsi" w:cstheme="minorBidi"/>
                <w:szCs w:val="22"/>
              </w:rPr>
            </w:pPr>
          </w:p>
          <w:p w14:paraId="6C5AA61A" w14:textId="77777777" w:rsidR="001F7FF0" w:rsidRPr="00F04CE8" w:rsidRDefault="001F7FF0" w:rsidP="007E4CFB">
            <w:pPr>
              <w:pStyle w:val="af2"/>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AF527BE" w14:textId="77777777" w:rsidR="001F7FF0" w:rsidRPr="001F7FF0" w:rsidRDefault="007E4CFB" w:rsidP="001F7FF0">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p w14:paraId="11644C59" w14:textId="1420B9FC" w:rsidR="00451445" w:rsidRPr="002B2940" w:rsidRDefault="001F7FF0" w:rsidP="001F7FF0">
            <w:pPr>
              <w:spacing w:before="60" w:after="120"/>
              <w:jc w:val="both"/>
              <w:rPr>
                <w:sz w:val="20"/>
                <w:szCs w:val="20"/>
                <w:lang w:val="en-US"/>
              </w:rPr>
            </w:pPr>
            <w:r w:rsidRPr="001F7FF0">
              <w:rPr>
                <w:sz w:val="20"/>
                <w:lang w:val="en-US"/>
              </w:rPr>
              <w:t>8.14. The Supplier undertakes to render consultation services/briefing to work with Goods for the Purchaser employees, if such services are provided for by the Exhibit to the Agreement.</w:t>
            </w:r>
          </w:p>
        </w:tc>
      </w:tr>
      <w:tr w:rsidR="001A0B52" w:rsidRPr="006D6616"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6D6616"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6D6616"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6D6616"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6D6616"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6D6616"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6D6616"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6D6616"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6D6616"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6D6616"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6D6616"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6D6616"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6D6616"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6D6616"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6D6616"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6D6616"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6D6616"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6D6616"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6D6616"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6D6616"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6D6616"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6D6616"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6D6616"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6D6616"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6D6616"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a5"/>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6D6616"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6D6616"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6D6616"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6D6616"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6D6616"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6D6616"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6D6616"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6D6616"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6D6616"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6D6616"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6D6616"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6D6616"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6D6616" w14:paraId="1CBBBEB5" w14:textId="77777777" w:rsidTr="005E5DB7">
        <w:tc>
          <w:tcPr>
            <w:tcW w:w="4815" w:type="dxa"/>
          </w:tcPr>
          <w:p w14:paraId="3A679AB4" w14:textId="77777777" w:rsidR="0019584D" w:rsidRPr="008E5874" w:rsidRDefault="0019584D" w:rsidP="008E5874">
            <w:pPr>
              <w:pStyle w:val="a5"/>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6D6616" w14:paraId="5DE7FB70" w14:textId="77777777" w:rsidTr="005E5DB7">
        <w:tc>
          <w:tcPr>
            <w:tcW w:w="4815" w:type="dxa"/>
          </w:tcPr>
          <w:p w14:paraId="698FE823" w14:textId="77777777" w:rsidR="0019584D" w:rsidRPr="00F01078" w:rsidRDefault="0019584D" w:rsidP="000F1419">
            <w:pPr>
              <w:pStyle w:val="a5"/>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6D6616"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6D6616"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6D6616"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6D6616"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6D6616"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6D6616"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a5"/>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6D6616"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6D6616"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6D6616"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6D6616" w14:paraId="34CB06B9" w14:textId="77777777" w:rsidTr="005E5DB7">
        <w:tc>
          <w:tcPr>
            <w:tcW w:w="4815" w:type="dxa"/>
          </w:tcPr>
          <w:p w14:paraId="79EEB75E" w14:textId="77777777" w:rsidR="00AE6596" w:rsidRPr="000F1419" w:rsidRDefault="00D11E2F" w:rsidP="000F1419">
            <w:pPr>
              <w:pStyle w:val="a5"/>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6D6616"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6D6616"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6D6616"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6D6616"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6D6616"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6D6616"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6D6616"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a5"/>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6D6616"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6D6616"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6D6616"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6D6616" w14:paraId="4B091C03" w14:textId="77777777" w:rsidTr="005E5DB7">
        <w:tc>
          <w:tcPr>
            <w:tcW w:w="4815" w:type="dxa"/>
          </w:tcPr>
          <w:p w14:paraId="73368526" w14:textId="77777777" w:rsidR="00844EB3" w:rsidRPr="000F1419" w:rsidRDefault="00685BA9" w:rsidP="000F1419">
            <w:pPr>
              <w:pStyle w:val="a5"/>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a5"/>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6D6616"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6D6616"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6D6616"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6D6616"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6D6616"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6D6616"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6D6616"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6D6616"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6D6616"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6D6616"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6D6616"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6D6616"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6D6616"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6D6616"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6D6616"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6D6616"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6D6616"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6D6616"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6D6616"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6D6616"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6D6616"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6D6616"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6D6616"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6D6616"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6D6616"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6D6616"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6D6616"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6D6616"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6D6616"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6D6616"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6D6616"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6D6616"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6D6616"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6D6616"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6D6616"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6D6616"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6D6616"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6D6616"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6D6616"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6D6616"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a5"/>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6D6616"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6D6616"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6D6616"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6D6616"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6D6616"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6D6616"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6D6616" w14:paraId="0939DDCA" w14:textId="77777777" w:rsidTr="005E5DB7">
        <w:tc>
          <w:tcPr>
            <w:tcW w:w="9414" w:type="dxa"/>
            <w:gridSpan w:val="2"/>
          </w:tcPr>
          <w:p w14:paraId="60F745B3" w14:textId="318D8FE1" w:rsidR="005E5DB7" w:rsidRPr="007A1E41" w:rsidRDefault="005E5DB7" w:rsidP="006D6616">
            <w:pPr>
              <w:numPr>
                <w:ilvl w:val="0"/>
                <w:numId w:val="15"/>
              </w:numPr>
              <w:spacing w:before="60" w:after="120"/>
              <w:jc w:val="center"/>
              <w:rPr>
                <w:b/>
                <w:sz w:val="20"/>
                <w:lang w:val="en-US"/>
              </w:rPr>
            </w:pPr>
            <w:r w:rsidRPr="005E5DB7">
              <w:rPr>
                <w:b/>
                <w:sz w:val="20"/>
              </w:rPr>
              <w:t>ПОДПИСИ</w:t>
            </w:r>
            <w:r w:rsidRPr="006D6616">
              <w:rPr>
                <w:b/>
                <w:sz w:val="20"/>
                <w:lang w:val="en-US"/>
              </w:rPr>
              <w:t xml:space="preserve"> </w:t>
            </w:r>
            <w:r w:rsidRPr="005E5DB7">
              <w:rPr>
                <w:b/>
                <w:sz w:val="20"/>
              </w:rPr>
              <w:t>СТОРОН</w:t>
            </w:r>
            <w:r w:rsidR="006D6616" w:rsidRPr="006D6616">
              <w:rPr>
                <w:b/>
                <w:sz w:val="20"/>
                <w:lang w:val="en-US"/>
              </w:rPr>
              <w:t>/</w:t>
            </w:r>
            <w:r w:rsidRPr="006D6616">
              <w:rPr>
                <w:b/>
                <w:sz w:val="20"/>
                <w:lang w:val="en-US"/>
              </w:rPr>
              <w:t>SIGNATURES OF THE PARTIES</w:t>
            </w:r>
          </w:p>
        </w:tc>
      </w:tr>
      <w:tr w:rsidR="00685BA9" w:rsidRPr="00922DFD" w14:paraId="344F19AC" w14:textId="77777777" w:rsidTr="005E5DB7">
        <w:tc>
          <w:tcPr>
            <w:tcW w:w="4815" w:type="dxa"/>
          </w:tcPr>
          <w:p w14:paraId="7BEA7CF6" w14:textId="77777777" w:rsidR="005E68DB" w:rsidRDefault="005E68DB" w:rsidP="005E68DB">
            <w:pPr>
              <w:spacing w:before="60" w:after="120"/>
              <w:jc w:val="center"/>
            </w:pPr>
            <w:r w:rsidRPr="00922DFD">
              <w:rPr>
                <w:b/>
                <w:sz w:val="20"/>
              </w:rPr>
              <w:t>От имени Покупателя /</w:t>
            </w:r>
            <w:r w:rsidRPr="00486C96">
              <w:rPr>
                <w:b/>
                <w:sz w:val="20"/>
                <w:lang w:val="en-US"/>
              </w:rPr>
              <w:t>For</w:t>
            </w:r>
            <w:r w:rsidRPr="006D6616">
              <w:rPr>
                <w:b/>
                <w:sz w:val="20"/>
              </w:rPr>
              <w:t xml:space="preserve"> </w:t>
            </w:r>
            <w:r w:rsidRPr="00486C96">
              <w:rPr>
                <w:b/>
                <w:sz w:val="20"/>
                <w:lang w:val="en-US"/>
              </w:rPr>
              <w:t>Purchaser</w:t>
            </w:r>
            <w:r w:rsidRPr="00922DFD">
              <w:rPr>
                <w:b/>
                <w:sz w:val="20"/>
              </w:rPr>
              <w:t xml:space="preserve"> </w:t>
            </w:r>
          </w:p>
          <w:p w14:paraId="3525BB9A" w14:textId="1D07BC0A" w:rsidR="00685BA9" w:rsidRPr="006D6616" w:rsidRDefault="00685BA9" w:rsidP="006D6616">
            <w:pPr>
              <w:spacing w:before="60" w:after="120"/>
              <w:jc w:val="center"/>
              <w:rPr>
                <w:sz w:val="20"/>
              </w:rPr>
            </w:pPr>
          </w:p>
        </w:tc>
        <w:tc>
          <w:tcPr>
            <w:tcW w:w="4599" w:type="dxa"/>
          </w:tcPr>
          <w:p w14:paraId="66430621" w14:textId="3DC63D04" w:rsidR="00685BA9" w:rsidRPr="005E68DB" w:rsidRDefault="005E68DB" w:rsidP="005E68DB">
            <w:pPr>
              <w:spacing w:before="60" w:after="120"/>
              <w:jc w:val="center"/>
              <w:rPr>
                <w:sz w:val="20"/>
              </w:rPr>
            </w:pPr>
            <w:r w:rsidRPr="00922DFD">
              <w:rPr>
                <w:b/>
                <w:sz w:val="20"/>
              </w:rPr>
              <w:t>От имени Поставщика /</w:t>
            </w:r>
            <w:r w:rsidRPr="00486C96">
              <w:rPr>
                <w:b/>
                <w:sz w:val="20"/>
                <w:lang w:val="en-US"/>
              </w:rPr>
              <w:t>For</w:t>
            </w:r>
            <w:r w:rsidRPr="006D6616">
              <w:rPr>
                <w:b/>
                <w:sz w:val="20"/>
              </w:rPr>
              <w:t xml:space="preserve"> </w:t>
            </w:r>
            <w:r w:rsidRPr="00486C96">
              <w:rPr>
                <w:b/>
                <w:sz w:val="20"/>
                <w:lang w:val="en-US"/>
              </w:rPr>
              <w:t>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6CC5C675" w:rsidR="000574B6" w:rsidRDefault="000574B6" w:rsidP="007A1E41">
                                <w:pPr>
                                  <w:jc w:val="center"/>
                                </w:pPr>
                                <w:r>
                                  <w:fldChar w:fldCharType="begin"/>
                                </w:r>
                                <w:r>
                                  <w:instrText>PAGE    \* MERGEFORMAT</w:instrText>
                                </w:r>
                                <w:r>
                                  <w:fldChar w:fldCharType="separate"/>
                                </w:r>
                                <w:r w:rsidR="00B557B0" w:rsidRPr="00B557B0">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6CC5C675" w:rsidR="000574B6" w:rsidRDefault="000574B6" w:rsidP="007A1E41">
                          <w:pPr>
                            <w:jc w:val="center"/>
                          </w:pPr>
                          <w:r>
                            <w:fldChar w:fldCharType="begin"/>
                          </w:r>
                          <w:r>
                            <w:instrText>PAGE    \* MERGEFORMAT</w:instrText>
                          </w:r>
                          <w:r>
                            <w:fldChar w:fldCharType="separate"/>
                          </w:r>
                          <w:r w:rsidR="00B557B0" w:rsidRPr="00B557B0">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3356"/>
    <w:rsid w:val="000D440D"/>
    <w:rsid w:val="000E64E4"/>
    <w:rsid w:val="000F1419"/>
    <w:rsid w:val="00114F10"/>
    <w:rsid w:val="00134B59"/>
    <w:rsid w:val="0014695B"/>
    <w:rsid w:val="00194075"/>
    <w:rsid w:val="0019584D"/>
    <w:rsid w:val="001963B2"/>
    <w:rsid w:val="001A0B52"/>
    <w:rsid w:val="001C5257"/>
    <w:rsid w:val="001E70A1"/>
    <w:rsid w:val="001E73C4"/>
    <w:rsid w:val="001F458D"/>
    <w:rsid w:val="001F7FF0"/>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5144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E68DB"/>
    <w:rsid w:val="005F0273"/>
    <w:rsid w:val="006053FB"/>
    <w:rsid w:val="00634554"/>
    <w:rsid w:val="00650E35"/>
    <w:rsid w:val="006576E9"/>
    <w:rsid w:val="00662BE6"/>
    <w:rsid w:val="0066482A"/>
    <w:rsid w:val="00680DA5"/>
    <w:rsid w:val="00683B28"/>
    <w:rsid w:val="00685BA9"/>
    <w:rsid w:val="00693311"/>
    <w:rsid w:val="006D6616"/>
    <w:rsid w:val="006F2282"/>
    <w:rsid w:val="00702913"/>
    <w:rsid w:val="0070469C"/>
    <w:rsid w:val="00710AB7"/>
    <w:rsid w:val="0073361E"/>
    <w:rsid w:val="00747717"/>
    <w:rsid w:val="007616CB"/>
    <w:rsid w:val="00775491"/>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557B0"/>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65056"/>
    <w:rsid w:val="00C7211F"/>
    <w:rsid w:val="00C80858"/>
    <w:rsid w:val="00C933E8"/>
    <w:rsid w:val="00CF35E4"/>
    <w:rsid w:val="00D11E2F"/>
    <w:rsid w:val="00D30EE8"/>
    <w:rsid w:val="00D5404A"/>
    <w:rsid w:val="00D56475"/>
    <w:rsid w:val="00D56E33"/>
    <w:rsid w:val="00D91DAF"/>
    <w:rsid w:val="00DB0181"/>
    <w:rsid w:val="00DB5F9D"/>
    <w:rsid w:val="00DD2060"/>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3D823239-B8AA-4E23-90DB-A767469824F3}">
  <ds:schemaRefs>
    <ds:schemaRef ds:uri="http://purl.org/dc/dcmitype/"/>
    <ds:schemaRef ds:uri="a1f98378-c797-4c3e-8f04-ddadc3b43477"/>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d39eca98-1745-4016-a754-09af766b6897"/>
    <ds:schemaRef ds:uri="http://www.w3.org/XML/1998/namespace"/>
  </ds:schemaRefs>
</ds:datastoreItem>
</file>

<file path=customXml/itemProps3.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22312</Words>
  <Characters>127183</Characters>
  <Application>Microsoft Office Word</Application>
  <DocSecurity>4</DocSecurity>
  <Lines>1059</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КТК-Р - нерезидент </vt:lpstr>
      <vt:lpstr/>
    </vt:vector>
  </TitlesOfParts>
  <Company>CPC</Company>
  <LinksUpToDate>false</LinksUpToDate>
  <CharactersWithSpaces>149197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igon0524</cp:lastModifiedBy>
  <cp:revision>2</cp:revision>
  <cp:lastPrinted>2018-06-15T11:18:00Z</cp:lastPrinted>
  <dcterms:created xsi:type="dcterms:W3CDTF">2023-11-29T06:39:00Z</dcterms:created>
  <dcterms:modified xsi:type="dcterms:W3CDTF">2023-11-29T06:39:00Z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